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RPr="00B0642C" w:rsidTr="00A9110F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rPr>
                <w:sz w:val="28"/>
                <w:szCs w:val="28"/>
              </w:rPr>
            </w:pPr>
            <w:r w:rsidRPr="00B0642C"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jc w:val="right"/>
              <w:rPr>
                <w:sz w:val="28"/>
                <w:szCs w:val="28"/>
              </w:rPr>
            </w:pPr>
            <w:r w:rsidRPr="00B0642C">
              <w:rPr>
                <w:sz w:val="28"/>
                <w:szCs w:val="28"/>
              </w:rPr>
              <w:t>№ ______</w:t>
            </w:r>
          </w:p>
        </w:tc>
      </w:tr>
    </w:tbl>
    <w:p w:rsidR="00BF627D" w:rsidRPr="00B0642C" w:rsidRDefault="00E71F33" w:rsidP="00C22D1C">
      <w:pPr>
        <w:pStyle w:val="a3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г. </w:t>
      </w:r>
      <w:r w:rsidR="00F975C5" w:rsidRPr="00B0642C">
        <w:rPr>
          <w:rFonts w:cs="Times New Roman"/>
          <w:szCs w:val="28"/>
        </w:rPr>
        <w:t>Ижевск</w:t>
      </w:r>
    </w:p>
    <w:p w:rsidR="00BF7E36" w:rsidRPr="00B0642C" w:rsidRDefault="00BF7E36" w:rsidP="00F975C5">
      <w:pPr>
        <w:pStyle w:val="a3"/>
        <w:rPr>
          <w:rFonts w:cs="Times New Roman"/>
          <w:szCs w:val="28"/>
        </w:rPr>
      </w:pPr>
    </w:p>
    <w:p w:rsidR="001C4A42" w:rsidRDefault="001C4A42" w:rsidP="00241C1E">
      <w:pPr>
        <w:pStyle w:val="a6"/>
        <w:tabs>
          <w:tab w:val="left" w:pos="9354"/>
        </w:tabs>
        <w:outlineLvl w:val="0"/>
        <w:rPr>
          <w:szCs w:val="28"/>
        </w:rPr>
      </w:pPr>
    </w:p>
    <w:p w:rsidR="00BF7E36" w:rsidRPr="00F231F3" w:rsidRDefault="00BF7E36" w:rsidP="00BD64D8">
      <w:pPr>
        <w:pStyle w:val="a6"/>
        <w:tabs>
          <w:tab w:val="left" w:pos="9354"/>
        </w:tabs>
        <w:outlineLvl w:val="0"/>
        <w:rPr>
          <w:szCs w:val="28"/>
        </w:rPr>
      </w:pPr>
      <w:r w:rsidRPr="00F231F3">
        <w:rPr>
          <w:szCs w:val="28"/>
        </w:rPr>
        <w:t>ЗАКЛЮЧЕНИЕ</w:t>
      </w:r>
    </w:p>
    <w:p w:rsidR="00FA5BA1" w:rsidRDefault="00BF7E36" w:rsidP="00FA5B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31F3">
        <w:rPr>
          <w:b/>
          <w:sz w:val="28"/>
          <w:szCs w:val="28"/>
        </w:rPr>
        <w:t xml:space="preserve">на </w:t>
      </w:r>
      <w:r w:rsidR="00CA4AF0" w:rsidRPr="00F231F3">
        <w:rPr>
          <w:b/>
          <w:sz w:val="28"/>
          <w:szCs w:val="28"/>
        </w:rPr>
        <w:t xml:space="preserve">проект закона Удмуртской Республики </w:t>
      </w:r>
      <w:r w:rsidR="00B078F3" w:rsidRPr="00F231F3">
        <w:rPr>
          <w:b/>
          <w:sz w:val="28"/>
          <w:szCs w:val="28"/>
        </w:rPr>
        <w:t xml:space="preserve">№ </w:t>
      </w:r>
      <w:r w:rsidR="00FA5BA1" w:rsidRPr="00FA5BA1">
        <w:rPr>
          <w:b/>
          <w:sz w:val="28"/>
          <w:szCs w:val="28"/>
        </w:rPr>
        <w:t>7185</w:t>
      </w:r>
      <w:r w:rsidR="00B078F3" w:rsidRPr="00F231F3">
        <w:rPr>
          <w:b/>
          <w:sz w:val="28"/>
          <w:szCs w:val="28"/>
        </w:rPr>
        <w:t>-</w:t>
      </w:r>
      <w:r w:rsidR="00AF57B3" w:rsidRPr="00F231F3">
        <w:rPr>
          <w:b/>
          <w:sz w:val="28"/>
          <w:szCs w:val="28"/>
        </w:rPr>
        <w:t>7</w:t>
      </w:r>
      <w:r w:rsidR="00B078F3" w:rsidRPr="00F231F3">
        <w:rPr>
          <w:b/>
          <w:sz w:val="28"/>
          <w:szCs w:val="28"/>
        </w:rPr>
        <w:t>з</w:t>
      </w:r>
      <w:r w:rsidR="00BE7E2A" w:rsidRPr="00F231F3">
        <w:rPr>
          <w:b/>
          <w:sz w:val="28"/>
          <w:szCs w:val="28"/>
        </w:rPr>
        <w:t>п</w:t>
      </w:r>
      <w:r w:rsidR="00B078F3" w:rsidRPr="00F231F3">
        <w:rPr>
          <w:b/>
          <w:sz w:val="28"/>
          <w:szCs w:val="28"/>
        </w:rPr>
        <w:t xml:space="preserve"> </w:t>
      </w:r>
      <w:r w:rsidR="00AF57B3" w:rsidRPr="00F231F3">
        <w:rPr>
          <w:rStyle w:val="FontStyle13"/>
          <w:b/>
          <w:sz w:val="28"/>
          <w:szCs w:val="28"/>
        </w:rPr>
        <w:t>«</w:t>
      </w:r>
      <w:r w:rsidR="00FA5BA1">
        <w:rPr>
          <w:b/>
          <w:sz w:val="28"/>
          <w:szCs w:val="28"/>
        </w:rPr>
        <w:t xml:space="preserve">О внесении изменений в статьи 2 и 3 Закона Удмуртской Республики </w:t>
      </w:r>
    </w:p>
    <w:p w:rsidR="00FA5BA1" w:rsidRDefault="00FA5BA1" w:rsidP="00FA5B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порядке предоставления права пользования участками недр </w:t>
      </w:r>
    </w:p>
    <w:p w:rsidR="00FA5BA1" w:rsidRDefault="00FA5BA1" w:rsidP="00FA5B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значения»</w:t>
      </w:r>
    </w:p>
    <w:p w:rsidR="00DA3D22" w:rsidRPr="00F231F3" w:rsidRDefault="00DA3D22" w:rsidP="00DA3D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68CF" w:rsidRPr="00304776" w:rsidRDefault="00452E6E" w:rsidP="00FA5B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5BA1"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</w:t>
      </w:r>
      <w:r w:rsidR="00CA4AF0" w:rsidRPr="00FA5BA1">
        <w:rPr>
          <w:sz w:val="28"/>
          <w:szCs w:val="28"/>
        </w:rPr>
        <w:t xml:space="preserve">проект закона Удмуртской Республики </w:t>
      </w:r>
      <w:r w:rsidR="006B407A" w:rsidRPr="00FA5BA1">
        <w:rPr>
          <w:sz w:val="28"/>
          <w:szCs w:val="28"/>
        </w:rPr>
        <w:t>№</w:t>
      </w:r>
      <w:r w:rsidR="00DA3D22" w:rsidRPr="00FA5BA1">
        <w:rPr>
          <w:sz w:val="28"/>
          <w:szCs w:val="28"/>
        </w:rPr>
        <w:t xml:space="preserve"> </w:t>
      </w:r>
      <w:r w:rsidR="00FA5BA1" w:rsidRPr="00FA5BA1">
        <w:rPr>
          <w:sz w:val="28"/>
          <w:szCs w:val="28"/>
        </w:rPr>
        <w:t>7185</w:t>
      </w:r>
      <w:r w:rsidR="00304776" w:rsidRPr="00FA5BA1">
        <w:rPr>
          <w:sz w:val="28"/>
          <w:szCs w:val="28"/>
        </w:rPr>
        <w:t xml:space="preserve">-7зп </w:t>
      </w:r>
      <w:r w:rsidR="00304776" w:rsidRPr="00FA5BA1">
        <w:rPr>
          <w:rStyle w:val="FontStyle13"/>
          <w:sz w:val="28"/>
          <w:szCs w:val="28"/>
        </w:rPr>
        <w:t>«</w:t>
      </w:r>
      <w:r w:rsidR="00FA5BA1" w:rsidRPr="00FA5BA1">
        <w:rPr>
          <w:sz w:val="28"/>
          <w:szCs w:val="28"/>
        </w:rPr>
        <w:t>О внесении изменений в статьи 2 и 3 Закона Удмуртской Республики «О порядке предоставления права пользования участками недр местного значения»</w:t>
      </w:r>
      <w:r w:rsidR="00F231F3" w:rsidRPr="00304776">
        <w:rPr>
          <w:sz w:val="28"/>
          <w:szCs w:val="28"/>
        </w:rPr>
        <w:t xml:space="preserve"> </w:t>
      </w:r>
      <w:r w:rsidRPr="00304776">
        <w:rPr>
          <w:sz w:val="28"/>
          <w:szCs w:val="28"/>
        </w:rPr>
        <w:t xml:space="preserve">(далее – </w:t>
      </w:r>
      <w:r w:rsidR="0043509A" w:rsidRPr="00304776">
        <w:rPr>
          <w:sz w:val="28"/>
          <w:szCs w:val="28"/>
        </w:rPr>
        <w:t>п</w:t>
      </w:r>
      <w:r w:rsidR="0095468C" w:rsidRPr="00304776">
        <w:rPr>
          <w:sz w:val="28"/>
          <w:szCs w:val="28"/>
        </w:rPr>
        <w:t>роект закона</w:t>
      </w:r>
      <w:r w:rsidRPr="00304776">
        <w:rPr>
          <w:sz w:val="28"/>
          <w:szCs w:val="28"/>
        </w:rPr>
        <w:t>)</w:t>
      </w:r>
      <w:r w:rsidR="00BF7E36" w:rsidRPr="00304776">
        <w:rPr>
          <w:sz w:val="28"/>
          <w:szCs w:val="28"/>
        </w:rPr>
        <w:t xml:space="preserve">, </w:t>
      </w:r>
      <w:r w:rsidR="00CA4AF0" w:rsidRPr="00304776">
        <w:rPr>
          <w:sz w:val="28"/>
          <w:szCs w:val="28"/>
        </w:rPr>
        <w:t xml:space="preserve">отмечает </w:t>
      </w:r>
      <w:r w:rsidR="00F851A4" w:rsidRPr="00304776">
        <w:rPr>
          <w:sz w:val="28"/>
          <w:szCs w:val="28"/>
        </w:rPr>
        <w:t>следующее</w:t>
      </w:r>
      <w:r w:rsidR="00CA4AF0" w:rsidRPr="00304776">
        <w:rPr>
          <w:sz w:val="28"/>
          <w:szCs w:val="28"/>
        </w:rPr>
        <w:t>.</w:t>
      </w:r>
    </w:p>
    <w:p w:rsidR="00FA5BA1" w:rsidRPr="00F231F3" w:rsidRDefault="00FA5BA1" w:rsidP="00FA5B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231F3">
        <w:rPr>
          <w:bCs/>
          <w:sz w:val="28"/>
          <w:szCs w:val="28"/>
        </w:rPr>
        <w:t xml:space="preserve">Представленный проект закона соответствует Конституции </w:t>
      </w:r>
      <w:proofErr w:type="gramStart"/>
      <w:r w:rsidRPr="00F231F3">
        <w:rPr>
          <w:bCs/>
          <w:sz w:val="28"/>
          <w:szCs w:val="28"/>
        </w:rPr>
        <w:t>Российской  Федерации</w:t>
      </w:r>
      <w:proofErr w:type="gramEnd"/>
      <w:r w:rsidRPr="00F231F3">
        <w:rPr>
          <w:bCs/>
          <w:sz w:val="28"/>
          <w:szCs w:val="28"/>
        </w:rPr>
        <w:t xml:space="preserve">, </w:t>
      </w:r>
      <w:r w:rsidRPr="00F231F3">
        <w:rPr>
          <w:sz w:val="28"/>
          <w:szCs w:val="28"/>
        </w:rPr>
        <w:t xml:space="preserve">федеральным конституционным законам, </w:t>
      </w:r>
      <w:r w:rsidRPr="00F231F3">
        <w:rPr>
          <w:bCs/>
          <w:sz w:val="28"/>
          <w:szCs w:val="28"/>
        </w:rPr>
        <w:t xml:space="preserve">федеральным законам, </w:t>
      </w:r>
      <w:r w:rsidRPr="00F231F3">
        <w:rPr>
          <w:sz w:val="28"/>
          <w:szCs w:val="28"/>
        </w:rPr>
        <w:t xml:space="preserve">указам Президента Российской Федерации, постановлениям Правительства Российской Федерации, </w:t>
      </w:r>
      <w:r w:rsidRPr="00F231F3">
        <w:rPr>
          <w:bCs/>
          <w:sz w:val="28"/>
          <w:szCs w:val="28"/>
        </w:rPr>
        <w:t xml:space="preserve">Конституции Удмуртской Республики, законам Удмуртской Республики, внутренних противоречий, </w:t>
      </w:r>
      <w:proofErr w:type="spellStart"/>
      <w:r w:rsidRPr="00F231F3">
        <w:rPr>
          <w:bCs/>
          <w:sz w:val="28"/>
          <w:szCs w:val="28"/>
        </w:rPr>
        <w:t>коррупциогенных</w:t>
      </w:r>
      <w:proofErr w:type="spellEnd"/>
      <w:r w:rsidRPr="00F231F3">
        <w:rPr>
          <w:bCs/>
          <w:sz w:val="28"/>
          <w:szCs w:val="28"/>
        </w:rPr>
        <w:t xml:space="preserve"> факторов в проекте закона не выявлено. </w:t>
      </w:r>
      <w:r w:rsidRPr="00F231F3">
        <w:rPr>
          <w:sz w:val="28"/>
          <w:szCs w:val="28"/>
        </w:rPr>
        <w:t xml:space="preserve">  </w:t>
      </w:r>
    </w:p>
    <w:p w:rsidR="00FA5BA1" w:rsidRDefault="00FA5BA1" w:rsidP="00FA5BA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F3">
        <w:rPr>
          <w:rFonts w:ascii="Times New Roman" w:hAnsi="Times New Roman" w:cs="Times New Roman"/>
          <w:color w:val="000000"/>
          <w:sz w:val="28"/>
          <w:szCs w:val="28"/>
        </w:rPr>
        <w:t>Принятие проекта закона не повлечет признания утратившими силу, приостановления, изменения, дополнения или принятия иных законов Удмуртской Республики.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5BA1" w:rsidRPr="00F231F3" w:rsidRDefault="00FA5BA1" w:rsidP="00FA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1F3">
        <w:rPr>
          <w:rFonts w:ascii="Times New Roman" w:hAnsi="Times New Roman" w:cs="Times New Roman"/>
          <w:sz w:val="28"/>
          <w:szCs w:val="28"/>
        </w:rPr>
        <w:t>Проект закона соответствует правилам юридической техники.</w:t>
      </w:r>
    </w:p>
    <w:p w:rsidR="00FA5BA1" w:rsidRDefault="00FA5BA1" w:rsidP="00FA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BA1" w:rsidRDefault="00FA5BA1" w:rsidP="00FA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BA1" w:rsidRPr="00F231F3" w:rsidRDefault="00FA5BA1" w:rsidP="00FA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BA1" w:rsidRPr="00193F2A" w:rsidRDefault="00FA5BA1" w:rsidP="00FA5BA1">
      <w:pPr>
        <w:pStyle w:val="ad"/>
        <w:ind w:firstLine="0"/>
        <w:rPr>
          <w:szCs w:val="28"/>
        </w:rPr>
      </w:pPr>
      <w:r w:rsidRPr="00193F2A">
        <w:rPr>
          <w:szCs w:val="28"/>
        </w:rPr>
        <w:t>Заместитель Руководителя Аппарата</w:t>
      </w:r>
    </w:p>
    <w:p w:rsidR="00FA5BA1" w:rsidRPr="00193F2A" w:rsidRDefault="00FA5BA1" w:rsidP="00FA5BA1">
      <w:pPr>
        <w:pStyle w:val="ad"/>
        <w:ind w:firstLine="0"/>
        <w:rPr>
          <w:szCs w:val="28"/>
        </w:rPr>
      </w:pPr>
      <w:r w:rsidRPr="00193F2A">
        <w:rPr>
          <w:szCs w:val="28"/>
        </w:rPr>
        <w:t>Государственного Совета</w:t>
      </w:r>
    </w:p>
    <w:p w:rsidR="00FA5BA1" w:rsidRPr="00193F2A" w:rsidRDefault="00FA5BA1" w:rsidP="00FA5BA1">
      <w:pPr>
        <w:pStyle w:val="ad"/>
        <w:ind w:firstLine="0"/>
        <w:rPr>
          <w:szCs w:val="28"/>
        </w:rPr>
      </w:pPr>
      <w:r w:rsidRPr="00193F2A">
        <w:rPr>
          <w:szCs w:val="28"/>
        </w:rPr>
        <w:t xml:space="preserve">Удмуртской Республики – </w:t>
      </w:r>
    </w:p>
    <w:p w:rsidR="00FA5BA1" w:rsidRPr="00193F2A" w:rsidRDefault="00FA5BA1" w:rsidP="00FA5BA1">
      <w:pPr>
        <w:pStyle w:val="ae"/>
        <w:ind w:firstLine="0"/>
        <w:rPr>
          <w:szCs w:val="28"/>
        </w:rPr>
      </w:pPr>
      <w:r w:rsidRPr="00193F2A">
        <w:rPr>
          <w:szCs w:val="28"/>
        </w:rPr>
        <w:t>начальник Правового управления</w:t>
      </w:r>
      <w:r w:rsidRPr="00193F2A">
        <w:rPr>
          <w:szCs w:val="28"/>
        </w:rPr>
        <w:tab/>
        <w:t xml:space="preserve">                                               Н.А. Миронов</w:t>
      </w:r>
    </w:p>
    <w:p w:rsidR="00FA5BA1" w:rsidRDefault="00FA5BA1" w:rsidP="00FA5BA1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FA5BA1" w:rsidRDefault="00FA5BA1" w:rsidP="00FA5BA1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867B86" w:rsidRDefault="00867B86" w:rsidP="00FA5BA1">
      <w:pPr>
        <w:pStyle w:val="a3"/>
        <w:ind w:firstLine="0"/>
        <w:jc w:val="both"/>
        <w:rPr>
          <w:rFonts w:cs="Times New Roman"/>
          <w:sz w:val="20"/>
          <w:szCs w:val="20"/>
        </w:rPr>
      </w:pPr>
      <w:bookmarkStart w:id="0" w:name="_GoBack"/>
      <w:bookmarkEnd w:id="0"/>
    </w:p>
    <w:p w:rsidR="00FA5BA1" w:rsidRDefault="00FA5BA1" w:rsidP="00FA5BA1">
      <w:pPr>
        <w:pStyle w:val="a3"/>
        <w:ind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А.</w:t>
      </w:r>
      <w:r w:rsidRPr="007C1144">
        <w:rPr>
          <w:rFonts w:cs="Times New Roman"/>
          <w:sz w:val="20"/>
          <w:szCs w:val="20"/>
        </w:rPr>
        <w:t>Г. Гаязов</w:t>
      </w:r>
      <w:r>
        <w:rPr>
          <w:rFonts w:cs="Times New Roman"/>
          <w:sz w:val="20"/>
          <w:szCs w:val="20"/>
        </w:rPr>
        <w:t xml:space="preserve">  </w:t>
      </w:r>
    </w:p>
    <w:p w:rsidR="00FA5BA1" w:rsidRPr="00AF57B3" w:rsidRDefault="00FA5BA1" w:rsidP="00FA5BA1">
      <w:pPr>
        <w:pStyle w:val="a3"/>
        <w:ind w:firstLine="0"/>
        <w:jc w:val="both"/>
        <w:rPr>
          <w:rFonts w:cs="Times New Roman"/>
          <w:sz w:val="20"/>
          <w:szCs w:val="20"/>
        </w:rPr>
      </w:pPr>
      <w:r w:rsidRPr="007C1144">
        <w:rPr>
          <w:rFonts w:cs="Times New Roman"/>
          <w:sz w:val="20"/>
          <w:szCs w:val="20"/>
        </w:rPr>
        <w:t>тел.913-067</w:t>
      </w:r>
    </w:p>
    <w:p w:rsidR="00BF7E36" w:rsidRPr="00AF57B3" w:rsidRDefault="00BF7E36" w:rsidP="00FA5BA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sectPr w:rsidR="00BF7E36" w:rsidRPr="00AF57B3" w:rsidSect="00304776">
      <w:headerReference w:type="first" r:id="rId8"/>
      <w:pgSz w:w="11906" w:h="16838" w:code="9"/>
      <w:pgMar w:top="1382" w:right="707" w:bottom="1418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D47" w:rsidRDefault="00BE2D47">
      <w:r>
        <w:separator/>
      </w:r>
    </w:p>
  </w:endnote>
  <w:endnote w:type="continuationSeparator" w:id="0">
    <w:p w:rsidR="00BE2D47" w:rsidRDefault="00BE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D47" w:rsidRDefault="00BE2D47">
      <w:r>
        <w:separator/>
      </w:r>
    </w:p>
  </w:footnote>
  <w:footnote w:type="continuationSeparator" w:id="0">
    <w:p w:rsidR="00BE2D47" w:rsidRDefault="00BE2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170B0B3E" wp14:editId="1DBB02D9">
                <wp:extent cx="714375" cy="733425"/>
                <wp:effectExtent l="0" t="0" r="9525" b="9525"/>
                <wp:docPr id="6" name="Рисунок 6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BE2D47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BE2D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E1248"/>
    <w:multiLevelType w:val="hybridMultilevel"/>
    <w:tmpl w:val="94BED354"/>
    <w:lvl w:ilvl="0" w:tplc="51C8D2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06454"/>
    <w:rsid w:val="000074DB"/>
    <w:rsid w:val="0001681F"/>
    <w:rsid w:val="000210E0"/>
    <w:rsid w:val="00041D07"/>
    <w:rsid w:val="00043E40"/>
    <w:rsid w:val="000443C4"/>
    <w:rsid w:val="0006279B"/>
    <w:rsid w:val="00065BE3"/>
    <w:rsid w:val="000723BA"/>
    <w:rsid w:val="000749D0"/>
    <w:rsid w:val="00075183"/>
    <w:rsid w:val="0007783E"/>
    <w:rsid w:val="000928D9"/>
    <w:rsid w:val="000A0DC2"/>
    <w:rsid w:val="000B61FF"/>
    <w:rsid w:val="000E6642"/>
    <w:rsid w:val="000E7639"/>
    <w:rsid w:val="000E798E"/>
    <w:rsid w:val="000F102E"/>
    <w:rsid w:val="00105CF9"/>
    <w:rsid w:val="00113A43"/>
    <w:rsid w:val="00124D6B"/>
    <w:rsid w:val="001254D7"/>
    <w:rsid w:val="001330F7"/>
    <w:rsid w:val="001374A1"/>
    <w:rsid w:val="0014059F"/>
    <w:rsid w:val="001612EF"/>
    <w:rsid w:val="0016220F"/>
    <w:rsid w:val="00171A53"/>
    <w:rsid w:val="0018372A"/>
    <w:rsid w:val="0019045B"/>
    <w:rsid w:val="0019507C"/>
    <w:rsid w:val="001B57D1"/>
    <w:rsid w:val="001C4A42"/>
    <w:rsid w:val="001D069B"/>
    <w:rsid w:val="001D19E1"/>
    <w:rsid w:val="001D2288"/>
    <w:rsid w:val="001E5E5D"/>
    <w:rsid w:val="001F7BFD"/>
    <w:rsid w:val="00206514"/>
    <w:rsid w:val="00226667"/>
    <w:rsid w:val="0023644D"/>
    <w:rsid w:val="00240A3C"/>
    <w:rsid w:val="00241C1E"/>
    <w:rsid w:val="00267605"/>
    <w:rsid w:val="002842B5"/>
    <w:rsid w:val="002969D1"/>
    <w:rsid w:val="002A6D10"/>
    <w:rsid w:val="002A7BBF"/>
    <w:rsid w:val="002B29C2"/>
    <w:rsid w:val="002C341E"/>
    <w:rsid w:val="002C375C"/>
    <w:rsid w:val="002E54BE"/>
    <w:rsid w:val="00304776"/>
    <w:rsid w:val="003135C2"/>
    <w:rsid w:val="0031755B"/>
    <w:rsid w:val="003228A7"/>
    <w:rsid w:val="00353E13"/>
    <w:rsid w:val="00390B68"/>
    <w:rsid w:val="00390F7B"/>
    <w:rsid w:val="0039108E"/>
    <w:rsid w:val="003A44CF"/>
    <w:rsid w:val="003A4F0F"/>
    <w:rsid w:val="003B7F45"/>
    <w:rsid w:val="003F4A20"/>
    <w:rsid w:val="003F5848"/>
    <w:rsid w:val="00424D63"/>
    <w:rsid w:val="00434752"/>
    <w:rsid w:val="0043509A"/>
    <w:rsid w:val="00435C74"/>
    <w:rsid w:val="00452E6E"/>
    <w:rsid w:val="00463CF7"/>
    <w:rsid w:val="004731A8"/>
    <w:rsid w:val="004828F3"/>
    <w:rsid w:val="004832EB"/>
    <w:rsid w:val="00493CF2"/>
    <w:rsid w:val="00494EA9"/>
    <w:rsid w:val="00497788"/>
    <w:rsid w:val="004C1FBF"/>
    <w:rsid w:val="004C2170"/>
    <w:rsid w:val="004C7BC9"/>
    <w:rsid w:val="004D0374"/>
    <w:rsid w:val="004E7626"/>
    <w:rsid w:val="004F185D"/>
    <w:rsid w:val="005000B6"/>
    <w:rsid w:val="00502460"/>
    <w:rsid w:val="005029E6"/>
    <w:rsid w:val="00517A78"/>
    <w:rsid w:val="00537B52"/>
    <w:rsid w:val="00540750"/>
    <w:rsid w:val="005442E3"/>
    <w:rsid w:val="005854D9"/>
    <w:rsid w:val="00590E12"/>
    <w:rsid w:val="005A3E0A"/>
    <w:rsid w:val="005A79FB"/>
    <w:rsid w:val="005B0507"/>
    <w:rsid w:val="005B1D9C"/>
    <w:rsid w:val="005B46F4"/>
    <w:rsid w:val="005F3DA5"/>
    <w:rsid w:val="00605606"/>
    <w:rsid w:val="006502F5"/>
    <w:rsid w:val="006547D7"/>
    <w:rsid w:val="006816E2"/>
    <w:rsid w:val="00691100"/>
    <w:rsid w:val="00695D44"/>
    <w:rsid w:val="00696762"/>
    <w:rsid w:val="006B407A"/>
    <w:rsid w:val="007002F0"/>
    <w:rsid w:val="00720EC1"/>
    <w:rsid w:val="007319A0"/>
    <w:rsid w:val="00741D6A"/>
    <w:rsid w:val="00745544"/>
    <w:rsid w:val="0074622E"/>
    <w:rsid w:val="00793924"/>
    <w:rsid w:val="007A001C"/>
    <w:rsid w:val="007B39A9"/>
    <w:rsid w:val="007B3ACF"/>
    <w:rsid w:val="007C1144"/>
    <w:rsid w:val="007C387F"/>
    <w:rsid w:val="007D4344"/>
    <w:rsid w:val="007F55A0"/>
    <w:rsid w:val="0081143B"/>
    <w:rsid w:val="00830ADD"/>
    <w:rsid w:val="00842690"/>
    <w:rsid w:val="00861615"/>
    <w:rsid w:val="008635F4"/>
    <w:rsid w:val="0086655E"/>
    <w:rsid w:val="00867B86"/>
    <w:rsid w:val="00877269"/>
    <w:rsid w:val="00881354"/>
    <w:rsid w:val="0089186B"/>
    <w:rsid w:val="00891C6B"/>
    <w:rsid w:val="008A05B8"/>
    <w:rsid w:val="008B34A7"/>
    <w:rsid w:val="008D5495"/>
    <w:rsid w:val="008E634B"/>
    <w:rsid w:val="008F0E1A"/>
    <w:rsid w:val="008F18A0"/>
    <w:rsid w:val="00900359"/>
    <w:rsid w:val="0095468C"/>
    <w:rsid w:val="00961F39"/>
    <w:rsid w:val="009768CF"/>
    <w:rsid w:val="00983BD5"/>
    <w:rsid w:val="00996412"/>
    <w:rsid w:val="009A297B"/>
    <w:rsid w:val="009A363F"/>
    <w:rsid w:val="009B7775"/>
    <w:rsid w:val="009D0911"/>
    <w:rsid w:val="009D1030"/>
    <w:rsid w:val="009D15CB"/>
    <w:rsid w:val="009D64E3"/>
    <w:rsid w:val="009F20B1"/>
    <w:rsid w:val="00A02EAE"/>
    <w:rsid w:val="00A07719"/>
    <w:rsid w:val="00A210F7"/>
    <w:rsid w:val="00A4203B"/>
    <w:rsid w:val="00A43266"/>
    <w:rsid w:val="00A556DC"/>
    <w:rsid w:val="00A7308E"/>
    <w:rsid w:val="00A9110F"/>
    <w:rsid w:val="00AB044D"/>
    <w:rsid w:val="00AB3813"/>
    <w:rsid w:val="00AC26A7"/>
    <w:rsid w:val="00AD7116"/>
    <w:rsid w:val="00AF0C1E"/>
    <w:rsid w:val="00AF57B3"/>
    <w:rsid w:val="00B00826"/>
    <w:rsid w:val="00B00F1A"/>
    <w:rsid w:val="00B0642C"/>
    <w:rsid w:val="00B078F3"/>
    <w:rsid w:val="00B173DE"/>
    <w:rsid w:val="00B56B5F"/>
    <w:rsid w:val="00B60DC1"/>
    <w:rsid w:val="00B7106C"/>
    <w:rsid w:val="00B802B4"/>
    <w:rsid w:val="00B95DF3"/>
    <w:rsid w:val="00BA5897"/>
    <w:rsid w:val="00BB0187"/>
    <w:rsid w:val="00BB3204"/>
    <w:rsid w:val="00BB736E"/>
    <w:rsid w:val="00BD64D8"/>
    <w:rsid w:val="00BD668B"/>
    <w:rsid w:val="00BE2D47"/>
    <w:rsid w:val="00BE734D"/>
    <w:rsid w:val="00BE7E2A"/>
    <w:rsid w:val="00BF0336"/>
    <w:rsid w:val="00BF627D"/>
    <w:rsid w:val="00BF7E36"/>
    <w:rsid w:val="00C008AE"/>
    <w:rsid w:val="00C00B02"/>
    <w:rsid w:val="00C022C0"/>
    <w:rsid w:val="00C21370"/>
    <w:rsid w:val="00C21F13"/>
    <w:rsid w:val="00C22D1C"/>
    <w:rsid w:val="00C32279"/>
    <w:rsid w:val="00C3658A"/>
    <w:rsid w:val="00C37C4D"/>
    <w:rsid w:val="00C47804"/>
    <w:rsid w:val="00C50AE7"/>
    <w:rsid w:val="00C573CA"/>
    <w:rsid w:val="00C7437B"/>
    <w:rsid w:val="00C91FB2"/>
    <w:rsid w:val="00CA3239"/>
    <w:rsid w:val="00CA4AF0"/>
    <w:rsid w:val="00CB1677"/>
    <w:rsid w:val="00CB2A75"/>
    <w:rsid w:val="00CD326B"/>
    <w:rsid w:val="00CE63D0"/>
    <w:rsid w:val="00CF31DE"/>
    <w:rsid w:val="00D05F3B"/>
    <w:rsid w:val="00D26E50"/>
    <w:rsid w:val="00D63579"/>
    <w:rsid w:val="00D92D91"/>
    <w:rsid w:val="00DA09EE"/>
    <w:rsid w:val="00DA3D22"/>
    <w:rsid w:val="00DA5E4E"/>
    <w:rsid w:val="00DB03AE"/>
    <w:rsid w:val="00DD2A83"/>
    <w:rsid w:val="00E035DD"/>
    <w:rsid w:val="00E0502D"/>
    <w:rsid w:val="00E37A11"/>
    <w:rsid w:val="00E568BF"/>
    <w:rsid w:val="00E65AEF"/>
    <w:rsid w:val="00E71F33"/>
    <w:rsid w:val="00E95E43"/>
    <w:rsid w:val="00E96B74"/>
    <w:rsid w:val="00EC622F"/>
    <w:rsid w:val="00ED6595"/>
    <w:rsid w:val="00EE3319"/>
    <w:rsid w:val="00EF62F9"/>
    <w:rsid w:val="00F03B6C"/>
    <w:rsid w:val="00F058AF"/>
    <w:rsid w:val="00F21DF1"/>
    <w:rsid w:val="00F231F3"/>
    <w:rsid w:val="00F37A11"/>
    <w:rsid w:val="00F51D48"/>
    <w:rsid w:val="00F52203"/>
    <w:rsid w:val="00F568FE"/>
    <w:rsid w:val="00F851A4"/>
    <w:rsid w:val="00F93F56"/>
    <w:rsid w:val="00F975C5"/>
    <w:rsid w:val="00FA4541"/>
    <w:rsid w:val="00FA5BA1"/>
    <w:rsid w:val="00FB298E"/>
    <w:rsid w:val="00FC29A4"/>
    <w:rsid w:val="00FC2D01"/>
    <w:rsid w:val="00FC7F9C"/>
    <w:rsid w:val="00FD789E"/>
    <w:rsid w:val="00FF4BEC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5A295-436B-40EB-98ED-B54B2D9A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975C5"/>
    <w:pPr>
      <w:ind w:firstLine="851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uiPriority w:val="10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BF7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22D1C"/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CA4AF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A4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241C1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41C1E"/>
    <w:pPr>
      <w:widowControl w:val="0"/>
      <w:shd w:val="clear" w:color="auto" w:fill="FFFFFF"/>
      <w:spacing w:before="720" w:after="600" w:line="317" w:lineRule="exact"/>
      <w:jc w:val="center"/>
      <w:outlineLvl w:val="0"/>
    </w:pPr>
    <w:rPr>
      <w:b/>
      <w:bCs/>
      <w:sz w:val="25"/>
      <w:szCs w:val="25"/>
      <w:lang w:eastAsia="en-US"/>
    </w:rPr>
  </w:style>
  <w:style w:type="character" w:customStyle="1" w:styleId="FontStyle13">
    <w:name w:val="Font Style13"/>
    <w:rsid w:val="00AF57B3"/>
    <w:rPr>
      <w:rFonts w:ascii="Times New Roman" w:hAnsi="Times New Roman" w:cs="Times New Roman" w:hint="default"/>
      <w:sz w:val="24"/>
      <w:szCs w:val="24"/>
    </w:rPr>
  </w:style>
  <w:style w:type="paragraph" w:customStyle="1" w:styleId="ad">
    <w:name w:val="Обычный абзац"/>
    <w:basedOn w:val="a"/>
    <w:rsid w:val="007A001C"/>
    <w:pPr>
      <w:ind w:firstLine="709"/>
      <w:jc w:val="both"/>
    </w:pPr>
    <w:rPr>
      <w:sz w:val="28"/>
    </w:rPr>
  </w:style>
  <w:style w:type="paragraph" w:customStyle="1" w:styleId="ae">
    <w:name w:val="стандартный абзац"/>
    <w:autoRedefine/>
    <w:rsid w:val="007A00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54D19-090A-4C8A-83ED-F507D48E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Геннадьевна</dc:creator>
  <cp:lastModifiedBy>Гаязов Айдар Гаделович</cp:lastModifiedBy>
  <cp:revision>3</cp:revision>
  <cp:lastPrinted>2023-05-19T10:41:00Z</cp:lastPrinted>
  <dcterms:created xsi:type="dcterms:W3CDTF">2023-10-19T09:31:00Z</dcterms:created>
  <dcterms:modified xsi:type="dcterms:W3CDTF">2023-10-19T09:31:00Z</dcterms:modified>
</cp:coreProperties>
</file>